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83" w:rsidRDefault="007D5483" w:rsidP="00342787">
      <w:pPr>
        <w:spacing w:line="500" w:lineRule="exact"/>
        <w:ind w:firstLineChars="100" w:firstLine="360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“董必武青年法学成果奖”评审专家承诺</w:t>
      </w:r>
      <w:bookmarkStart w:id="0" w:name="_GoBack"/>
      <w:bookmarkEnd w:id="0"/>
    </w:p>
    <w:p w:rsidR="007D5483" w:rsidRDefault="007D5483" w:rsidP="007D5483">
      <w:pPr>
        <w:spacing w:line="500" w:lineRule="exact"/>
        <w:ind w:firstLineChars="200" w:firstLine="600"/>
        <w:rPr>
          <w:rFonts w:hint="eastAsia"/>
          <w:sz w:val="30"/>
          <w:szCs w:val="30"/>
        </w:rPr>
      </w:pPr>
    </w:p>
    <w:p w:rsidR="007D5483" w:rsidRDefault="007D5483" w:rsidP="007D5483">
      <w:pPr>
        <w:spacing w:line="360" w:lineRule="auto"/>
        <w:ind w:firstLineChars="200" w:firstLine="562"/>
        <w:rPr>
          <w:rFonts w:ascii="仿宋_GB2312" w:eastAsia="仿宋_GB2312" w:hint="eastAsia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>我作为“董必武青年法学成果奖”的评审专家，将</w:t>
      </w:r>
    </w:p>
    <w:p w:rsidR="007D5483" w:rsidRDefault="007D5483" w:rsidP="007D548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秉持学术公心，坚守学术道德，严格执行各项评审规则；</w:t>
      </w:r>
    </w:p>
    <w:p w:rsidR="007D5483" w:rsidRDefault="007D5483" w:rsidP="007D548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以扶持青年法学法律工作者健康成长并尽快脱颖而出为己任，认真对待每一件作品和每一位作者，不受作者身份、单位、职称、作品出处等因素的影响，仅就作品本身的质量做出评判；</w:t>
      </w:r>
    </w:p>
    <w:p w:rsidR="007D5483" w:rsidRDefault="007D5483" w:rsidP="007D5483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提倡百家争鸣，充分</w:t>
      </w:r>
      <w:r>
        <w:rPr>
          <w:rFonts w:ascii="仿宋_GB2312" w:eastAsia="仿宋_GB2312" w:hAnsi="宋体" w:hint="eastAsia"/>
          <w:sz w:val="28"/>
          <w:szCs w:val="24"/>
        </w:rPr>
        <w:t>尊重不同的学术观点、学术流派和研究方法；</w:t>
      </w:r>
    </w:p>
    <w:p w:rsidR="007D5483" w:rsidRDefault="007D5483" w:rsidP="007D548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作品申报人与本人存在可能影响公正评判的关系的，主动回避。           </w:t>
      </w:r>
    </w:p>
    <w:p w:rsidR="007D5483" w:rsidRPr="007D5483" w:rsidRDefault="007D5483" w:rsidP="007D5483">
      <w:pPr>
        <w:spacing w:beforeLines="50" w:before="156" w:afterLines="50" w:after="156" w:line="5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4"/>
        </w:rPr>
        <w:t xml:space="preserve">    </w:t>
      </w:r>
      <w:r>
        <w:rPr>
          <w:rFonts w:ascii="仿宋_GB2312" w:eastAsia="仿宋_GB2312" w:hint="eastAsia"/>
          <w:sz w:val="28"/>
          <w:szCs w:val="24"/>
        </w:rPr>
        <w:t xml:space="preserve"> </w:t>
      </w:r>
      <w:r w:rsidRPr="00FD50FA">
        <w:rPr>
          <w:rFonts w:ascii="黑体" w:eastAsia="黑体" w:hAnsi="黑体" w:hint="eastAsia"/>
          <w:sz w:val="32"/>
          <w:szCs w:val="32"/>
        </w:rPr>
        <w:t>第九届“董必武青年法学成果奖”初评专家签字</w:t>
      </w:r>
    </w:p>
    <w:p w:rsidR="002D75D8" w:rsidRDefault="007D5483" w:rsidP="007D5483">
      <w:pPr>
        <w:jc w:val="center"/>
      </w:pPr>
      <w:r>
        <w:rPr>
          <w:noProof/>
        </w:rPr>
        <w:drawing>
          <wp:inline distT="0" distB="0" distL="0" distR="0">
            <wp:extent cx="4175898" cy="5854700"/>
            <wp:effectExtent l="0" t="0" r="0" b="0"/>
            <wp:docPr id="1" name="图片 1" descr="C:\Users\Lenovo\Desktop\微信图片_2021101816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微信图片_20211018164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898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5D8" w:rsidSect="007D5483">
      <w:pgSz w:w="11906" w:h="16838"/>
      <w:pgMar w:top="51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C8" w:rsidRDefault="00F01CC8" w:rsidP="007D5483">
      <w:r>
        <w:separator/>
      </w:r>
    </w:p>
  </w:endnote>
  <w:endnote w:type="continuationSeparator" w:id="0">
    <w:p w:rsidR="00F01CC8" w:rsidRDefault="00F01CC8" w:rsidP="007D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C8" w:rsidRDefault="00F01CC8" w:rsidP="007D5483">
      <w:r>
        <w:separator/>
      </w:r>
    </w:p>
  </w:footnote>
  <w:footnote w:type="continuationSeparator" w:id="0">
    <w:p w:rsidR="00F01CC8" w:rsidRDefault="00F01CC8" w:rsidP="007D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F1"/>
    <w:rsid w:val="00142FF1"/>
    <w:rsid w:val="002D75D8"/>
    <w:rsid w:val="00342787"/>
    <w:rsid w:val="007D5483"/>
    <w:rsid w:val="00F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4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548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54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4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548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5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2021-10-18T08:53:00Z</cp:lastPrinted>
  <dcterms:created xsi:type="dcterms:W3CDTF">2021-10-18T08:44:00Z</dcterms:created>
  <dcterms:modified xsi:type="dcterms:W3CDTF">2021-10-18T08:55:00Z</dcterms:modified>
</cp:coreProperties>
</file>