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7B" w:rsidRDefault="009A717B" w:rsidP="00D25DF5">
      <w:pPr>
        <w:spacing w:line="920" w:lineRule="exact"/>
        <w:jc w:val="center"/>
        <w:rPr>
          <w:rFonts w:ascii="Times New Roman" w:eastAsia="华文中宋" w:hAnsi="Times New Roman" w:cs="Times New Roman" w:hint="eastAsia"/>
          <w:b/>
          <w:bCs/>
          <w:sz w:val="44"/>
          <w:szCs w:val="24"/>
        </w:rPr>
      </w:pPr>
    </w:p>
    <w:p w:rsidR="00D25DF5" w:rsidRPr="00D25DF5" w:rsidRDefault="00D25DF5" w:rsidP="00D25DF5">
      <w:pPr>
        <w:spacing w:line="92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24"/>
        </w:rPr>
      </w:pPr>
      <w:r w:rsidRPr="00D25DF5">
        <w:rPr>
          <w:rFonts w:ascii="Times New Roman" w:eastAsia="华文中宋" w:hAnsi="Times New Roman" w:cs="Times New Roman" w:hint="eastAsia"/>
          <w:b/>
          <w:bCs/>
          <w:sz w:val="44"/>
          <w:szCs w:val="24"/>
        </w:rPr>
        <w:t>中国法学会部级法学研究课题通讯评审表</w:t>
      </w:r>
    </w:p>
    <w:tbl>
      <w:tblPr>
        <w:tblpPr w:leftFromText="180" w:rightFromText="180" w:vertAnchor="text" w:horzAnchor="margin" w:tblpX="108" w:tblpY="2"/>
        <w:tblW w:w="185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033"/>
        <w:gridCol w:w="1134"/>
        <w:gridCol w:w="1276"/>
      </w:tblGrid>
      <w:tr w:rsidR="00971CE8" w:rsidRPr="00D25DF5" w:rsidTr="009A717B">
        <w:trPr>
          <w:cantSplit/>
          <w:trHeight w:hRule="exact" w:val="59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1CE8" w:rsidRPr="00D25DF5" w:rsidRDefault="00971CE8" w:rsidP="00D25DF5">
            <w:pPr>
              <w:spacing w:line="520" w:lineRule="exact"/>
              <w:jc w:val="center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 w:val="28"/>
                <w:szCs w:val="20"/>
              </w:rPr>
              <w:t>招标选题名称</w:t>
            </w:r>
          </w:p>
        </w:tc>
        <w:tc>
          <w:tcPr>
            <w:tcW w:w="14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71CE8" w:rsidRPr="00D25DF5" w:rsidRDefault="00971CE8" w:rsidP="00D25DF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71CE8" w:rsidRPr="00D25DF5" w:rsidRDefault="00971CE8" w:rsidP="00D25DF5">
            <w:pPr>
              <w:spacing w:line="520" w:lineRule="exact"/>
              <w:jc w:val="center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  <w:r w:rsidRPr="00D25DF5">
              <w:rPr>
                <w:rFonts w:ascii="黑体" w:eastAsia="宋体" w:hAnsi="宋体" w:cs="Times New Roman" w:hint="eastAsia"/>
                <w:b/>
                <w:bCs/>
                <w:sz w:val="28"/>
                <w:szCs w:val="20"/>
              </w:rPr>
              <w:t>总</w:t>
            </w:r>
            <w:r w:rsidRPr="00D25DF5">
              <w:rPr>
                <w:rFonts w:ascii="黑体" w:eastAsia="宋体" w:hAnsi="宋体" w:cs="Times New Roman" w:hint="eastAsia"/>
                <w:b/>
                <w:bCs/>
                <w:sz w:val="28"/>
                <w:szCs w:val="20"/>
              </w:rPr>
              <w:t xml:space="preserve"> </w:t>
            </w:r>
            <w:r w:rsidRPr="00D25DF5">
              <w:rPr>
                <w:rFonts w:ascii="黑体" w:eastAsia="宋体" w:hAnsi="宋体" w:cs="Times New Roman" w:hint="eastAsia"/>
                <w:b/>
                <w:bCs/>
                <w:sz w:val="28"/>
                <w:szCs w:val="20"/>
              </w:rPr>
              <w:t>分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71CE8" w:rsidRPr="00D25DF5" w:rsidRDefault="00971CE8" w:rsidP="00D25DF5">
            <w:pPr>
              <w:widowControl/>
              <w:jc w:val="left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</w:p>
          <w:p w:rsidR="00971CE8" w:rsidRPr="00D25DF5" w:rsidRDefault="00971CE8" w:rsidP="00D25DF5">
            <w:pPr>
              <w:spacing w:line="520" w:lineRule="exact"/>
              <w:jc w:val="center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</w:p>
        </w:tc>
      </w:tr>
      <w:tr w:rsidR="00971CE8" w:rsidRPr="00D25DF5" w:rsidTr="009A717B">
        <w:trPr>
          <w:cantSplit/>
          <w:trHeight w:hRule="exact" w:val="56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71CE8" w:rsidRPr="00D25DF5" w:rsidRDefault="00971CE8" w:rsidP="00971CE8">
            <w:pPr>
              <w:spacing w:line="520" w:lineRule="exact"/>
              <w:jc w:val="center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  <w:r>
              <w:rPr>
                <w:rFonts w:ascii="黑体" w:eastAsia="宋体" w:hAnsi="宋体" w:cs="Times New Roman" w:hint="eastAsia"/>
                <w:b/>
                <w:bCs/>
                <w:sz w:val="28"/>
                <w:szCs w:val="20"/>
              </w:rPr>
              <w:t>申报课题名称</w:t>
            </w:r>
          </w:p>
        </w:tc>
        <w:tc>
          <w:tcPr>
            <w:tcW w:w="14033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71CE8" w:rsidRPr="00D25DF5" w:rsidRDefault="00971CE8" w:rsidP="00D25DF5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71CE8" w:rsidRPr="00D25DF5" w:rsidRDefault="00971CE8" w:rsidP="00D25DF5">
            <w:pPr>
              <w:spacing w:line="520" w:lineRule="exact"/>
              <w:jc w:val="center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71CE8" w:rsidRPr="00D25DF5" w:rsidRDefault="00971CE8" w:rsidP="00D25DF5">
            <w:pPr>
              <w:widowControl/>
              <w:jc w:val="left"/>
              <w:rPr>
                <w:rFonts w:ascii="黑体" w:eastAsia="宋体" w:hAnsi="宋体" w:cs="Times New Roman"/>
                <w:b/>
                <w:bCs/>
                <w:sz w:val="28"/>
                <w:szCs w:val="20"/>
              </w:rPr>
            </w:pPr>
          </w:p>
        </w:tc>
      </w:tr>
    </w:tbl>
    <w:p w:rsidR="00D25DF5" w:rsidRDefault="00D25DF5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Default="009A717B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Default="009A717B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Default="009A717B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Default="009A717B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Default="009A717B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Default="009A717B" w:rsidP="00D25DF5">
      <w:pPr>
        <w:spacing w:line="14" w:lineRule="exact"/>
        <w:rPr>
          <w:rFonts w:ascii="Times New Roman" w:eastAsia="宋体" w:hAnsi="Times New Roman" w:cs="Times New Roman" w:hint="eastAsia"/>
          <w:sz w:val="28"/>
          <w:szCs w:val="24"/>
        </w:rPr>
      </w:pPr>
    </w:p>
    <w:p w:rsidR="009A717B" w:rsidRPr="00D25DF5" w:rsidRDefault="009A717B" w:rsidP="00D25DF5">
      <w:pPr>
        <w:spacing w:line="14" w:lineRule="exact"/>
        <w:rPr>
          <w:rFonts w:ascii="Times New Roman" w:eastAsia="宋体" w:hAnsi="Times New Roman" w:cs="Times New Roman"/>
          <w:sz w:val="28"/>
          <w:szCs w:val="24"/>
        </w:rPr>
      </w:pPr>
    </w:p>
    <w:tbl>
      <w:tblPr>
        <w:tblW w:w="18558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1466"/>
        <w:gridCol w:w="711"/>
        <w:gridCol w:w="4692"/>
        <w:gridCol w:w="4551"/>
        <w:gridCol w:w="4252"/>
        <w:gridCol w:w="2345"/>
      </w:tblGrid>
      <w:tr w:rsidR="00D25DF5" w:rsidRPr="00D25DF5" w:rsidTr="009A717B">
        <w:trPr>
          <w:trHeight w:hRule="exact" w:val="455"/>
        </w:trPr>
        <w:tc>
          <w:tcPr>
            <w:tcW w:w="2006" w:type="dxa"/>
            <w:gridSpan w:val="2"/>
            <w:tcBorders>
              <w:top w:val="single" w:sz="12" w:space="0" w:color="auto"/>
              <w:left w:val="single" w:sz="12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711" w:type="dxa"/>
            <w:tcBorders>
              <w:top w:val="single" w:sz="12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Times New Roman" w:cs="Times New Roman" w:hint="eastAsia"/>
                <w:b/>
                <w:bCs/>
                <w:sz w:val="24"/>
                <w:szCs w:val="24"/>
              </w:rPr>
              <w:t>权重</w:t>
            </w:r>
          </w:p>
        </w:tc>
        <w:tc>
          <w:tcPr>
            <w:tcW w:w="4692" w:type="dxa"/>
            <w:tcBorders>
              <w:top w:val="single" w:sz="12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  <w:t>A级</w:t>
            </w:r>
          </w:p>
        </w:tc>
        <w:tc>
          <w:tcPr>
            <w:tcW w:w="4551" w:type="dxa"/>
            <w:tcBorders>
              <w:top w:val="single" w:sz="12" w:space="0" w:color="auto"/>
              <w:left w:val="outset" w:sz="6" w:space="0" w:color="111111"/>
              <w:bottom w:val="outset" w:sz="6" w:space="0" w:color="111111"/>
              <w:right w:val="single" w:sz="4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  <w:t>B级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  <w:t>C级</w:t>
            </w:r>
          </w:p>
        </w:tc>
        <w:tc>
          <w:tcPr>
            <w:tcW w:w="2345" w:type="dxa"/>
            <w:tcBorders>
              <w:top w:val="single" w:sz="12" w:space="0" w:color="auto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Times New Roman" w:cs="Times New Roman"/>
                <w:b/>
                <w:bCs/>
                <w:sz w:val="24"/>
                <w:szCs w:val="24"/>
              </w:rPr>
              <w:t>D级</w:t>
            </w:r>
          </w:p>
        </w:tc>
        <w:bookmarkStart w:id="0" w:name="_GoBack"/>
        <w:bookmarkEnd w:id="0"/>
      </w:tr>
      <w:tr w:rsidR="00D25DF5" w:rsidRPr="00D25DF5" w:rsidTr="009A717B">
        <w:trPr>
          <w:trHeight w:hRule="exact" w:val="564"/>
        </w:trPr>
        <w:tc>
          <w:tcPr>
            <w:tcW w:w="541" w:type="dxa"/>
            <w:vMerge w:val="restart"/>
            <w:tcBorders>
              <w:top w:val="outset" w:sz="6" w:space="0" w:color="111111"/>
              <w:left w:val="single" w:sz="12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 w:hint="eastAsia"/>
                <w:b/>
                <w:bCs/>
                <w:kern w:val="0"/>
                <w:sz w:val="24"/>
                <w:szCs w:val="24"/>
              </w:rPr>
              <w:t>选</w:t>
            </w:r>
          </w:p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 w:hint="eastAsia"/>
                <w:b/>
                <w:bCs/>
                <w:kern w:val="0"/>
                <w:sz w:val="24"/>
                <w:szCs w:val="24"/>
              </w:rPr>
              <w:t>题</w:t>
            </w:r>
          </w:p>
        </w:tc>
        <w:tc>
          <w:tcPr>
            <w:tcW w:w="146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240" w:lineRule="exact"/>
              <w:jc w:val="center"/>
              <w:rPr>
                <w:rFonts w:ascii="宋体" w:eastAsia="黑体" w:hAnsi="宋体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申报课题与</w:t>
            </w:r>
            <w:r w:rsidR="00A4065D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招标</w:t>
            </w: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的契合程度</w:t>
            </w:r>
          </w:p>
        </w:tc>
        <w:tc>
          <w:tcPr>
            <w:tcW w:w="711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申报课题及研究成果与招标选题紧密结合</w:t>
            </w:r>
            <w:r w:rsidR="00D25DF5"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971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申报课题及研究成果与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招标选题较为契合</w:t>
            </w:r>
            <w:r w:rsidRPr="00971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。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971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申报课题及研究成果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仅完成了招标选题的部分内容。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971CE8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971CE8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申报课题及研究成果</w:t>
            </w:r>
            <w:r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偏离招标选题。</w:t>
            </w:r>
          </w:p>
        </w:tc>
      </w:tr>
      <w:tr w:rsidR="00D25DF5" w:rsidRPr="00D25DF5" w:rsidTr="009A717B">
        <w:trPr>
          <w:trHeight w:hRule="exact" w:val="260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outset" w:sz="6" w:space="0" w:color="111111"/>
              <w:bottom w:val="single" w:sz="12" w:space="0" w:color="auto"/>
              <w:right w:val="outset" w:sz="6" w:space="0" w:color="111111"/>
            </w:tcBorders>
          </w:tcPr>
          <w:p w:rsidR="00D25DF5" w:rsidRPr="00D25DF5" w:rsidRDefault="00D25DF5" w:rsidP="009A717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10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8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6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4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3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2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D25DF5" w:rsidRPr="00D25DF5" w:rsidTr="009A717B">
        <w:trPr>
          <w:trHeight w:hRule="exact" w:val="1050"/>
        </w:trPr>
        <w:tc>
          <w:tcPr>
            <w:tcW w:w="541" w:type="dxa"/>
            <w:vMerge w:val="restart"/>
            <w:tcBorders>
              <w:top w:val="outset" w:sz="6" w:space="0" w:color="111111"/>
              <w:left w:val="single" w:sz="12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t>成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果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价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值</w:t>
            </w:r>
          </w:p>
        </w:tc>
        <w:tc>
          <w:tcPr>
            <w:tcW w:w="146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宋体" w:eastAsia="黑体" w:hAnsi="宋体" w:cs="Times New Roman"/>
                <w:sz w:val="24"/>
                <w:szCs w:val="24"/>
              </w:rPr>
            </w:pPr>
            <w:r w:rsidRPr="00D25DF5">
              <w:rPr>
                <w:rFonts w:ascii="Times New Roman" w:eastAsia="黑体" w:hAnsi="Times New Roman" w:cs="Times New Roman"/>
                <w:sz w:val="24"/>
                <w:szCs w:val="24"/>
              </w:rPr>
              <w:t>学术价值</w:t>
            </w:r>
            <w:r w:rsidRPr="00D25DF5">
              <w:rPr>
                <w:rFonts w:ascii="Times New Roman" w:eastAsia="黑体" w:hAnsi="Times New Roman" w:cs="Times New Roman"/>
                <w:sz w:val="24"/>
                <w:szCs w:val="24"/>
              </w:rPr>
              <w:br/>
            </w:r>
            <w:r w:rsidRPr="00D25DF5">
              <w:rPr>
                <w:rFonts w:ascii="Times New Roman" w:eastAsia="黑体" w:hAnsi="Times New Roman" w:cs="Times New Roman"/>
                <w:sz w:val="24"/>
                <w:szCs w:val="24"/>
              </w:rPr>
              <w:t>社会价值</w:t>
            </w:r>
          </w:p>
        </w:tc>
        <w:tc>
          <w:tcPr>
            <w:tcW w:w="711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具备以下任何一项即可：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.对解决重大理论或现实问题有推动作用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可以向有关决策部门推荐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具备以下任何一项即可：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  <w:t>1.对解决重要理论或现实问题有推动作用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  <w:t>2.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经修改完善后，可以向有关决策部门推荐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对解决理论或现实中的一般性问题有推动作用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对学术研究或社会发展作用很小</w:t>
            </w:r>
          </w:p>
        </w:tc>
      </w:tr>
      <w:tr w:rsidR="00D25DF5" w:rsidRPr="00D25DF5" w:rsidTr="009A717B">
        <w:trPr>
          <w:trHeight w:hRule="exact" w:val="260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outset" w:sz="6" w:space="0" w:color="111111"/>
              <w:bottom w:val="single" w:sz="12" w:space="0" w:color="auto"/>
              <w:right w:val="outset" w:sz="6" w:space="0" w:color="111111"/>
            </w:tcBorders>
          </w:tcPr>
          <w:p w:rsidR="00D25DF5" w:rsidRPr="00D25DF5" w:rsidRDefault="00D25DF5" w:rsidP="009A717B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10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8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6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single" w:sz="12" w:space="0" w:color="auto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4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3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2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1</w:t>
            </w:r>
          </w:p>
        </w:tc>
      </w:tr>
      <w:tr w:rsidR="00D25DF5" w:rsidRPr="00D25DF5" w:rsidTr="009A717B">
        <w:trPr>
          <w:trHeight w:hRule="exact" w:val="2048"/>
        </w:trPr>
        <w:tc>
          <w:tcPr>
            <w:tcW w:w="541" w:type="dxa"/>
            <w:vMerge w:val="restart"/>
            <w:tcBorders>
              <w:top w:val="outset" w:sz="6" w:space="0" w:color="111111"/>
              <w:left w:val="single" w:sz="12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t>创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新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程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度</w:t>
            </w:r>
          </w:p>
        </w:tc>
        <w:tc>
          <w:tcPr>
            <w:tcW w:w="1466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</w:rPr>
            </w:pP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t>理论创新</w:t>
            </w: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br/>
            </w: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t>方法创新</w:t>
            </w: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br/>
            </w: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t>新描述</w:t>
            </w:r>
          </w:p>
        </w:tc>
        <w:tc>
          <w:tcPr>
            <w:tcW w:w="711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具备下列任何一项即可：</w:t>
            </w:r>
          </w:p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.提出新的学说或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系统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理论观点，研究取得突破性进展</w:t>
            </w:r>
          </w:p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.提出新的研究方法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，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使研究取得突破性进展</w:t>
            </w:r>
          </w:p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.对重</w:t>
            </w:r>
            <w:proofErr w:type="gramStart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要领域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或重要问题</w:t>
            </w:r>
            <w:proofErr w:type="gramStart"/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作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出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系统描述、分析和概括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，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总结出规律性认识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具备下列任何一项即可：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1.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提出新的理论观点，研究有</w:t>
            </w:r>
            <w:proofErr w:type="gramStart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所深入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2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.运用新的研究方法，使研究有</w:t>
            </w:r>
            <w:proofErr w:type="gramStart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所深入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3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.对重</w:t>
            </w:r>
            <w:proofErr w:type="gramStart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要领域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或重要问题</w:t>
            </w:r>
            <w:proofErr w:type="gramStart"/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作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出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新的系统描述、分析和概括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具备下列任何一项即可：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  <w:t>1.提出具有启发性的见解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  <w:t>2.使用新的研究方法，</w:t>
            </w:r>
            <w:proofErr w:type="gramStart"/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作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出</w:t>
            </w:r>
            <w:proofErr w:type="gramEnd"/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有新意的解释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br/>
              <w:t>3.对某领域的某方面做出新的描述、分析和概括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缺乏深入研究，</w:t>
            </w:r>
          </w:p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新意很少</w:t>
            </w:r>
          </w:p>
        </w:tc>
      </w:tr>
      <w:tr w:rsidR="00D25DF5" w:rsidRPr="00D25DF5" w:rsidTr="009A717B">
        <w:trPr>
          <w:trHeight w:hRule="exact" w:val="444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rPr>
                <w:rFonts w:ascii="宋体" w:eastAsia="黑体" w:hAnsi="宋体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10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8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6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4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3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2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5DF5" w:rsidRPr="00D25DF5" w:rsidTr="009A717B">
        <w:trPr>
          <w:trHeight w:hRule="exact" w:val="865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12" w:space="0" w:color="auto"/>
              <w:bottom w:val="outset" w:sz="6" w:space="0" w:color="111111"/>
              <w:right w:val="single" w:sz="8" w:space="0" w:color="auto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t>完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备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程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度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宋体" w:eastAsia="黑体" w:hAnsi="宋体" w:cs="Times New Roman"/>
                <w:sz w:val="24"/>
                <w:szCs w:val="24"/>
              </w:rPr>
            </w:pPr>
            <w:r w:rsidRPr="00D25DF5">
              <w:rPr>
                <w:rFonts w:ascii="Times New Roman" w:eastAsia="黑体" w:hAnsi="Times New Roman" w:cs="Times New Roman"/>
                <w:sz w:val="24"/>
                <w:szCs w:val="24"/>
              </w:rPr>
              <w:t>可靠性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A4065D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692" w:type="dxa"/>
            <w:tcBorders>
              <w:top w:val="single" w:sz="8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理论前提科学，概念明确，逻辑严密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，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资料准确充实，研究方法科学适当</w:t>
            </w:r>
          </w:p>
        </w:tc>
        <w:tc>
          <w:tcPr>
            <w:tcW w:w="4551" w:type="dxa"/>
            <w:tcBorders>
              <w:top w:val="single" w:sz="8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理论前提科学，在资料、研究方法、概念和逻辑等某个方面略有欠缺</w:t>
            </w:r>
          </w:p>
        </w:tc>
        <w:tc>
          <w:tcPr>
            <w:tcW w:w="4252" w:type="dxa"/>
            <w:tcBorders>
              <w:top w:val="single" w:sz="8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理论前提科学，在资料、研究方法、概念和逻辑等某些方面略有欠缺</w:t>
            </w:r>
          </w:p>
        </w:tc>
        <w:tc>
          <w:tcPr>
            <w:tcW w:w="2345" w:type="dxa"/>
            <w:tcBorders>
              <w:top w:val="single" w:sz="8" w:space="0" w:color="auto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30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理论前提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、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资料、研究方法、概念和逻辑等某些方面有严重欠缺</w:t>
            </w:r>
          </w:p>
        </w:tc>
      </w:tr>
      <w:tr w:rsidR="00D25DF5" w:rsidRPr="00D25DF5" w:rsidTr="009A717B">
        <w:trPr>
          <w:trHeight w:hRule="exact" w:val="260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outset" w:sz="6" w:space="0" w:color="111111"/>
              <w:right w:val="single" w:sz="8" w:space="0" w:color="auto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left w:val="single" w:sz="8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rPr>
                <w:rFonts w:ascii="宋体" w:eastAsia="黑体" w:hAnsi="宋体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10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8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6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4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3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2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5DF5" w:rsidRPr="00D25DF5" w:rsidTr="009A717B">
        <w:trPr>
          <w:trHeight w:hRule="exact" w:val="560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outset" w:sz="6" w:space="0" w:color="111111"/>
              <w:right w:val="single" w:sz="8" w:space="0" w:color="auto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tcBorders>
              <w:top w:val="outset" w:sz="6" w:space="0" w:color="111111"/>
              <w:left w:val="single" w:sz="8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宋体" w:eastAsia="黑体" w:hAnsi="宋体" w:cs="Times New Roman"/>
                <w:sz w:val="24"/>
                <w:szCs w:val="24"/>
              </w:rPr>
            </w:pPr>
            <w:r w:rsidRPr="00D25DF5">
              <w:rPr>
                <w:rFonts w:ascii="Times New Roman" w:eastAsia="黑体" w:hAnsi="Times New Roman" w:cs="Times New Roman"/>
                <w:sz w:val="24"/>
                <w:szCs w:val="24"/>
              </w:rPr>
              <w:t>规范性</w:t>
            </w:r>
          </w:p>
        </w:tc>
        <w:tc>
          <w:tcPr>
            <w:tcW w:w="711" w:type="dxa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971CE8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引证规范，所有引用资料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、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观点来源清楚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引证较规范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引证基本规范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引证不规范</w:t>
            </w:r>
          </w:p>
        </w:tc>
      </w:tr>
      <w:tr w:rsidR="00D25DF5" w:rsidRPr="00D25DF5" w:rsidTr="009A717B">
        <w:trPr>
          <w:trHeight w:hRule="exact" w:val="260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5DF5" w:rsidRPr="00D25DF5" w:rsidRDefault="00D25DF5" w:rsidP="009A717B">
            <w:pPr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outset" w:sz="6" w:space="0" w:color="111111"/>
              <w:left w:val="single" w:sz="8" w:space="0" w:color="auto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rPr>
                <w:rFonts w:ascii="宋体" w:eastAsia="黑体" w:hAnsi="宋体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10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8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6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single" w:sz="8" w:space="0" w:color="auto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4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3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2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5DF5" w:rsidRPr="00D25DF5" w:rsidTr="009A717B">
        <w:trPr>
          <w:trHeight w:hRule="exact" w:val="796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12" w:space="0" w:color="auto"/>
              <w:bottom w:val="outset" w:sz="6" w:space="0" w:color="111111"/>
              <w:right w:val="single" w:sz="8" w:space="0" w:color="auto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t>难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易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程</w:t>
            </w:r>
            <w:r w:rsidRPr="00D25DF5">
              <w:rPr>
                <w:rFonts w:ascii="黑体" w:eastAsia="黑体" w:hAnsi="宋体" w:cs="Times New Roman"/>
                <w:b/>
                <w:bCs/>
                <w:kern w:val="0"/>
                <w:sz w:val="24"/>
                <w:szCs w:val="24"/>
              </w:rPr>
              <w:br/>
              <w:t>度</w:t>
            </w:r>
          </w:p>
        </w:tc>
        <w:tc>
          <w:tcPr>
            <w:tcW w:w="1466" w:type="dxa"/>
            <w:vMerge w:val="restart"/>
            <w:tcBorders>
              <w:top w:val="single" w:sz="8" w:space="0" w:color="auto"/>
              <w:left w:val="single" w:sz="8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eastAsia="黑体" w:hAnsi="宋体" w:cs="Times New Roman"/>
                <w:kern w:val="0"/>
                <w:sz w:val="24"/>
                <w:szCs w:val="24"/>
              </w:rPr>
            </w:pP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t>研究</w:t>
            </w:r>
            <w:r w:rsidRPr="00D25DF5">
              <w:rPr>
                <w:rFonts w:ascii="宋体" w:eastAsia="黑体" w:hAnsi="宋体" w:cs="Times New Roman" w:hint="eastAsia"/>
                <w:kern w:val="0"/>
                <w:sz w:val="24"/>
                <w:szCs w:val="24"/>
              </w:rPr>
              <w:t>及资料搜集处理</w:t>
            </w:r>
            <w:r w:rsidRPr="00D25DF5">
              <w:rPr>
                <w:rFonts w:ascii="宋体" w:eastAsia="黑体" w:hAnsi="宋体" w:cs="Times New Roman"/>
                <w:kern w:val="0"/>
                <w:sz w:val="24"/>
                <w:szCs w:val="24"/>
              </w:rPr>
              <w:t>难度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1</w:t>
            </w:r>
            <w:r w:rsidRPr="00D25DF5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92" w:type="dxa"/>
            <w:tcBorders>
              <w:top w:val="single" w:sz="8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问题十分复杂；或理论难点多；或学科基础薄弱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；资料的搜集与处理难度很大</w:t>
            </w:r>
          </w:p>
        </w:tc>
        <w:tc>
          <w:tcPr>
            <w:tcW w:w="4551" w:type="dxa"/>
            <w:tcBorders>
              <w:top w:val="single" w:sz="8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问题复杂；或有理论难度；或学科基础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较</w:t>
            </w: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薄弱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；资料的搜集与处理有难度</w:t>
            </w:r>
          </w:p>
        </w:tc>
        <w:tc>
          <w:tcPr>
            <w:tcW w:w="4252" w:type="dxa"/>
            <w:tcBorders>
              <w:top w:val="single" w:sz="8" w:space="0" w:color="auto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问题较复杂，有一定难度</w:t>
            </w:r>
            <w:r w:rsidRPr="00D25DF5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；资料的搜集与处理难度不大</w:t>
            </w:r>
          </w:p>
        </w:tc>
        <w:tc>
          <w:tcPr>
            <w:tcW w:w="2345" w:type="dxa"/>
            <w:tcBorders>
              <w:top w:val="single" w:sz="8" w:space="0" w:color="auto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  <w:t>难度很小</w:t>
            </w:r>
          </w:p>
        </w:tc>
      </w:tr>
      <w:tr w:rsidR="00D25DF5" w:rsidRPr="00D25DF5" w:rsidTr="009A717B">
        <w:trPr>
          <w:trHeight w:hRule="exact" w:val="531"/>
        </w:trPr>
        <w:tc>
          <w:tcPr>
            <w:tcW w:w="541" w:type="dxa"/>
            <w:vMerge/>
            <w:tcBorders>
              <w:top w:val="outset" w:sz="6" w:space="0" w:color="111111"/>
              <w:left w:val="single" w:sz="12" w:space="0" w:color="auto"/>
              <w:bottom w:val="outset" w:sz="6" w:space="0" w:color="111111"/>
              <w:right w:val="single" w:sz="8" w:space="0" w:color="auto"/>
            </w:tcBorders>
            <w:vAlign w:val="center"/>
          </w:tcPr>
          <w:p w:rsidR="00D25DF5" w:rsidRPr="00D25DF5" w:rsidRDefault="00D25DF5" w:rsidP="009A717B">
            <w:pPr>
              <w:spacing w:line="360" w:lineRule="exact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outset" w:sz="6" w:space="0" w:color="111111"/>
              <w:left w:val="single" w:sz="8" w:space="0" w:color="auto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rPr>
                <w:rFonts w:ascii="宋体" w:eastAsia="黑体" w:hAnsi="宋体" w:cs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10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55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8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425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6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    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234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single" w:sz="12" w:space="0" w:color="auto"/>
            </w:tcBorders>
            <w:vAlign w:val="center"/>
          </w:tcPr>
          <w:p w:rsidR="00D25DF5" w:rsidRPr="00D25DF5" w:rsidRDefault="00D25DF5" w:rsidP="009A717B">
            <w:pPr>
              <w:spacing w:line="240" w:lineRule="exact"/>
              <w:ind w:left="57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4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3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 xml:space="preserve">2 </w:t>
            </w:r>
            <w:r w:rsidRPr="00D25DF5"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D25DF5"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9A717B" w:rsidRDefault="009A717B" w:rsidP="00D25DF5">
      <w:pPr>
        <w:spacing w:line="312" w:lineRule="exact"/>
        <w:ind w:left="1677" w:hangingChars="696" w:hanging="1677"/>
        <w:rPr>
          <w:rFonts w:ascii="Times New Roman" w:eastAsia="黑体" w:hAnsi="Times New Roman" w:cs="Times New Roman" w:hint="eastAsia"/>
          <w:b/>
          <w:bCs/>
          <w:sz w:val="24"/>
          <w:szCs w:val="24"/>
        </w:rPr>
      </w:pPr>
    </w:p>
    <w:p w:rsidR="00D25DF5" w:rsidRPr="00D25DF5" w:rsidRDefault="00D25DF5" w:rsidP="00D25DF5">
      <w:pPr>
        <w:spacing w:line="312" w:lineRule="exact"/>
        <w:ind w:left="1677" w:hangingChars="696" w:hanging="1677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D25DF5">
        <w:rPr>
          <w:rFonts w:ascii="Times New Roman" w:eastAsia="黑体" w:hAnsi="Times New Roman" w:cs="Times New Roman" w:hint="eastAsia"/>
          <w:b/>
          <w:bCs/>
          <w:sz w:val="24"/>
          <w:szCs w:val="24"/>
        </w:rPr>
        <w:t>填表要求：</w:t>
      </w:r>
      <w:r w:rsidRPr="00D25DF5">
        <w:rPr>
          <w:rFonts w:ascii="Times New Roman" w:eastAsia="黑体" w:hAnsi="Times New Roman" w:cs="Times New Roman" w:hint="eastAsia"/>
          <w:b/>
          <w:bCs/>
          <w:sz w:val="24"/>
          <w:szCs w:val="24"/>
        </w:rPr>
        <w:t xml:space="preserve"> </w:t>
      </w:r>
      <w:r w:rsidRPr="00D25DF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1</w:t>
      </w:r>
      <w:r w:rsidRPr="00D25DF5">
        <w:rPr>
          <w:rFonts w:ascii="Times New Roman" w:eastAsia="宋体" w:hAnsi="Times New Roman" w:cs="Times New Roman"/>
          <w:b/>
          <w:bCs/>
          <w:sz w:val="24"/>
          <w:szCs w:val="24"/>
        </w:rPr>
        <w:t>.</w:t>
      </w:r>
      <w:r w:rsidRPr="00D25DF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</w:t>
      </w:r>
      <w:r w:rsidRPr="00D25DF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请在通读该成果的基础上填写此表。您如果认为该成果有违马克思主义基本原理，或有违中央现行方针政策，或有学术剽窃行为，可不打分，但要在通讯评审表的“评审意见”栏目中说明理由。</w:t>
      </w:r>
    </w:p>
    <w:p w:rsidR="00D25DF5" w:rsidRDefault="00D25DF5" w:rsidP="00D25DF5">
      <w:pPr>
        <w:spacing w:line="280" w:lineRule="exact"/>
        <w:rPr>
          <w:rFonts w:ascii="Times New Roman" w:eastAsia="宋体" w:hAnsi="Times New Roman" w:cs="Times New Roman"/>
          <w:b/>
          <w:bCs/>
          <w:szCs w:val="21"/>
        </w:rPr>
        <w:sectPr w:rsidR="00D25DF5">
          <w:footerReference w:type="default" r:id="rId8"/>
          <w:pgSz w:w="20633" w:h="14566" w:orient="landscape"/>
          <w:pgMar w:top="567" w:right="850" w:bottom="567" w:left="850" w:header="850" w:footer="992" w:gutter="0"/>
          <w:cols w:space="720"/>
          <w:docGrid w:type="lines" w:linePitch="698"/>
        </w:sectPr>
      </w:pPr>
      <w:r w:rsidRPr="00D25DF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           2. </w:t>
      </w:r>
      <w:r w:rsidRPr="00D25DF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请在每项指标的相应分值上划圈，不能漏划，也不能多划。不必计算总分。</w:t>
      </w:r>
      <w:r w:rsidRPr="00D25DF5">
        <w:rPr>
          <w:rFonts w:ascii="Times New Roman" w:eastAsia="宋体" w:hAnsi="Times New Roman" w:cs="Times New Roman" w:hint="eastAsia"/>
          <w:b/>
          <w:bCs/>
          <w:szCs w:val="21"/>
        </w:rPr>
        <w:t xml:space="preserve"> </w:t>
      </w:r>
    </w:p>
    <w:p w:rsidR="00C56E34" w:rsidRPr="00C56E34" w:rsidRDefault="00D25DF5" w:rsidP="00C56E34">
      <w:pPr>
        <w:jc w:val="center"/>
        <w:rPr>
          <w:rFonts w:ascii="华文中宋" w:eastAsia="华文中宋" w:hAnsi="华文中宋" w:cs="Times New Roman"/>
          <w:b/>
          <w:bCs/>
          <w:sz w:val="44"/>
          <w:szCs w:val="24"/>
        </w:rPr>
      </w:pPr>
      <w:r w:rsidRPr="00D25DF5">
        <w:rPr>
          <w:rFonts w:ascii="Times New Roman" w:eastAsia="宋体" w:hAnsi="Times New Roman" w:cs="Times New Roman" w:hint="eastAsia"/>
          <w:b/>
          <w:bCs/>
          <w:szCs w:val="21"/>
        </w:rPr>
        <w:lastRenderedPageBreak/>
        <w:t xml:space="preserve">    </w:t>
      </w:r>
      <w:r w:rsidR="00C56E34" w:rsidRP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>评</w:t>
      </w:r>
      <w:r w:rsid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 xml:space="preserve"> </w:t>
      </w:r>
      <w:r w:rsidR="00C56E34" w:rsidRP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>审</w:t>
      </w:r>
      <w:r w:rsid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 xml:space="preserve"> </w:t>
      </w:r>
      <w:r w:rsidR="00C56E34" w:rsidRP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>意</w:t>
      </w:r>
      <w:r w:rsid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 xml:space="preserve"> </w:t>
      </w:r>
      <w:r w:rsidR="00C56E34" w:rsidRPr="00C56E34">
        <w:rPr>
          <w:rFonts w:ascii="华文中宋" w:eastAsia="华文中宋" w:hAnsi="华文中宋" w:cs="Times New Roman" w:hint="eastAsia"/>
          <w:b/>
          <w:bCs/>
          <w:sz w:val="44"/>
          <w:szCs w:val="24"/>
        </w:rPr>
        <w:t>见</w:t>
      </w:r>
    </w:p>
    <w:p w:rsidR="00C56E34" w:rsidRPr="00C56E34" w:rsidRDefault="00C56E34" w:rsidP="00D25DF5">
      <w:pPr>
        <w:spacing w:line="280" w:lineRule="exact"/>
        <w:rPr>
          <w:rFonts w:ascii="Times New Roman" w:eastAsia="宋体" w:hAnsi="Times New Roman" w:cs="Times New Roman"/>
          <w:b/>
          <w:bCs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3"/>
      </w:tblGrid>
      <w:tr w:rsidR="00D25DF5" w:rsidRPr="00D25DF5" w:rsidTr="009A717B">
        <w:trPr>
          <w:trHeight w:val="16008"/>
          <w:jc w:val="center"/>
        </w:trPr>
        <w:tc>
          <w:tcPr>
            <w:tcW w:w="13023" w:type="dxa"/>
          </w:tcPr>
          <w:p w:rsidR="00D25DF5" w:rsidRPr="00D25DF5" w:rsidRDefault="00D25DF5" w:rsidP="009A717B">
            <w:pPr>
              <w:spacing w:line="400" w:lineRule="exact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25DF5">
              <w:rPr>
                <w:rFonts w:ascii="Times New Roman" w:eastAsia="黑体" w:hAnsi="Times New Roman" w:cs="Times New Roman" w:hint="eastAsia"/>
                <w:b/>
                <w:bCs/>
                <w:sz w:val="24"/>
                <w:szCs w:val="24"/>
              </w:rPr>
              <w:t>内容提示：</w:t>
            </w:r>
            <w:r w:rsidRPr="00D25DF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①与已有成果相比该成果的创新程度、突出特色和主要建树；</w: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begin"/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instrText xml:space="preserve"> </w:instrText>
            </w:r>
            <w:r w:rsidR="00971CE8">
              <w:rPr>
                <w:rFonts w:ascii="Times New Roman" w:eastAsia="黑体" w:hAnsi="Times New Roman" w:cs="Times New Roman" w:hint="eastAsia"/>
                <w:sz w:val="24"/>
                <w:szCs w:val="24"/>
              </w:rPr>
              <w:instrText>= 2 \* GB3</w:instrTex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instrText xml:space="preserve"> </w:instrTex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separate"/>
            </w:r>
            <w:r w:rsidR="00971CE8">
              <w:rPr>
                <w:rFonts w:ascii="Times New Roman" w:eastAsia="黑体" w:hAnsi="Times New Roman" w:cs="Times New Roman" w:hint="eastAsia"/>
                <w:noProof/>
                <w:sz w:val="24"/>
                <w:szCs w:val="24"/>
              </w:rPr>
              <w:t>②</w: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end"/>
            </w:r>
            <w:r w:rsidRPr="00D25DF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该成果的理论价值和应用价值；</w: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begin"/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instrText xml:space="preserve"> </w:instrText>
            </w:r>
            <w:r w:rsidR="00971CE8">
              <w:rPr>
                <w:rFonts w:ascii="Times New Roman" w:eastAsia="黑体" w:hAnsi="Times New Roman" w:cs="Times New Roman" w:hint="eastAsia"/>
                <w:sz w:val="24"/>
                <w:szCs w:val="24"/>
              </w:rPr>
              <w:instrText>= 3 \* GB3</w:instrTex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instrText xml:space="preserve"> </w:instrTex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separate"/>
            </w:r>
            <w:r w:rsidR="00971CE8">
              <w:rPr>
                <w:rFonts w:ascii="Times New Roman" w:eastAsia="黑体" w:hAnsi="Times New Roman" w:cs="Times New Roman" w:hint="eastAsia"/>
                <w:noProof/>
                <w:sz w:val="24"/>
                <w:szCs w:val="24"/>
              </w:rPr>
              <w:t>③</w: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end"/>
            </w:r>
            <w:r w:rsidRPr="00D25DF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该成果有何欠缺或不足，以及修改、提高的具体意见和建议；</w: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begin"/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instrText xml:space="preserve"> </w:instrText>
            </w:r>
            <w:r w:rsidR="00971CE8">
              <w:rPr>
                <w:rFonts w:ascii="Times New Roman" w:eastAsia="黑体" w:hAnsi="Times New Roman" w:cs="Times New Roman" w:hint="eastAsia"/>
                <w:sz w:val="24"/>
                <w:szCs w:val="24"/>
              </w:rPr>
              <w:instrText>= 4 \* GB3</w:instrTex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instrText xml:space="preserve"> </w:instrTex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separate"/>
            </w:r>
            <w:r w:rsidR="00971CE8">
              <w:rPr>
                <w:rFonts w:ascii="Times New Roman" w:eastAsia="黑体" w:hAnsi="Times New Roman" w:cs="Times New Roman" w:hint="eastAsia"/>
                <w:noProof/>
                <w:sz w:val="24"/>
                <w:szCs w:val="24"/>
              </w:rPr>
              <w:t>④</w:t>
            </w:r>
            <w:r w:rsidR="00971CE8">
              <w:rPr>
                <w:rFonts w:ascii="Times New Roman" w:eastAsia="黑体" w:hAnsi="Times New Roman" w:cs="Times New Roman"/>
                <w:sz w:val="24"/>
                <w:szCs w:val="24"/>
              </w:rPr>
              <w:fldChar w:fldCharType="end"/>
            </w:r>
            <w:r w:rsidRPr="00D25DF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成果转化建议。</w:t>
            </w:r>
          </w:p>
          <w:p w:rsidR="00D25DF5" w:rsidRPr="00D25DF5" w:rsidRDefault="00D25DF5" w:rsidP="009A717B">
            <w:pPr>
              <w:spacing w:line="400" w:lineRule="exact"/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4F440F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="588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Chars="2900" w:firstLine="8734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Chars="2900" w:firstLine="8734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520" w:lineRule="exact"/>
              <w:ind w:firstLineChars="2900" w:firstLine="8734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</w:p>
          <w:p w:rsidR="00D25DF5" w:rsidRPr="00D25DF5" w:rsidRDefault="00D25DF5" w:rsidP="009A717B">
            <w:pPr>
              <w:spacing w:line="720" w:lineRule="exact"/>
              <w:ind w:firstLineChars="100" w:firstLine="301"/>
              <w:jc w:val="center"/>
              <w:rPr>
                <w:rFonts w:ascii="Times New Roman" w:eastAsia="宋体" w:hAnsi="Times New Roman" w:cs="Times New Roman"/>
                <w:b/>
                <w:bCs/>
                <w:sz w:val="30"/>
                <w:szCs w:val="24"/>
              </w:rPr>
            </w:pP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 xml:space="preserve">                                        </w:t>
            </w: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>专家签字：</w:t>
            </w:r>
          </w:p>
          <w:p w:rsidR="00D25DF5" w:rsidRPr="00D25DF5" w:rsidRDefault="00D25DF5" w:rsidP="009A717B">
            <w:pPr>
              <w:spacing w:line="720" w:lineRule="exact"/>
              <w:ind w:firstLineChars="100" w:firstLine="301"/>
              <w:jc w:val="center"/>
              <w:rPr>
                <w:rFonts w:ascii="Times New Roman" w:eastAsia="黑体" w:hAnsi="Times New Roman" w:cs="Times New Roman"/>
                <w:b/>
                <w:bCs/>
                <w:sz w:val="32"/>
                <w:szCs w:val="24"/>
              </w:rPr>
            </w:pP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 xml:space="preserve">                                                           </w:t>
            </w: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>年</w:t>
            </w: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 xml:space="preserve">   </w:t>
            </w: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>月</w:t>
            </w: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 xml:space="preserve">   </w:t>
            </w:r>
            <w:r w:rsidRPr="00D25DF5">
              <w:rPr>
                <w:rFonts w:ascii="Times New Roman" w:eastAsia="宋体" w:hAnsi="Times New Roman" w:cs="Times New Roman" w:hint="eastAsia"/>
                <w:b/>
                <w:bCs/>
                <w:sz w:val="30"/>
                <w:szCs w:val="24"/>
              </w:rPr>
              <w:t>日</w:t>
            </w:r>
          </w:p>
        </w:tc>
      </w:tr>
    </w:tbl>
    <w:p w:rsidR="007F4AC6" w:rsidRDefault="007F4AC6" w:rsidP="009A717B">
      <w:pPr>
        <w:spacing w:line="920" w:lineRule="exact"/>
        <w:rPr>
          <w:rFonts w:ascii="仿宋_GB2312" w:eastAsia="仿宋_GB2312"/>
          <w:sz w:val="32"/>
          <w:szCs w:val="32"/>
        </w:rPr>
      </w:pPr>
    </w:p>
    <w:sectPr w:rsidR="007F4AC6" w:rsidSect="009A717B">
      <w:pgSz w:w="14566" w:h="20633"/>
      <w:pgMar w:top="850" w:right="567" w:bottom="850" w:left="567" w:header="850" w:footer="992" w:gutter="0"/>
      <w:cols w:space="720"/>
      <w:docGrid w:type="lines" w:linePitch="6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7A2" w:rsidRDefault="005857A2">
      <w:r>
        <w:separator/>
      </w:r>
    </w:p>
  </w:endnote>
  <w:endnote w:type="continuationSeparator" w:id="0">
    <w:p w:rsidR="005857A2" w:rsidRDefault="0058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0F" w:rsidRDefault="004F440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FCD38A" wp14:editId="3D4C244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440F" w:rsidRDefault="004F440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A717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F440F" w:rsidRDefault="004F440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A717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7A2" w:rsidRDefault="005857A2">
      <w:r>
        <w:separator/>
      </w:r>
    </w:p>
  </w:footnote>
  <w:footnote w:type="continuationSeparator" w:id="0">
    <w:p w:rsidR="005857A2" w:rsidRDefault="00585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EC"/>
    <w:rsid w:val="00006CB7"/>
    <w:rsid w:val="00011AEC"/>
    <w:rsid w:val="000164F5"/>
    <w:rsid w:val="00021BCD"/>
    <w:rsid w:val="0002390C"/>
    <w:rsid w:val="0003074C"/>
    <w:rsid w:val="00032ABE"/>
    <w:rsid w:val="00035080"/>
    <w:rsid w:val="00053175"/>
    <w:rsid w:val="00057D19"/>
    <w:rsid w:val="00063CD2"/>
    <w:rsid w:val="00072D0B"/>
    <w:rsid w:val="00085610"/>
    <w:rsid w:val="000A228E"/>
    <w:rsid w:val="000B17CF"/>
    <w:rsid w:val="000B4378"/>
    <w:rsid w:val="000B6B4D"/>
    <w:rsid w:val="000F599D"/>
    <w:rsid w:val="000F7574"/>
    <w:rsid w:val="000F7BE4"/>
    <w:rsid w:val="0010375D"/>
    <w:rsid w:val="0010718F"/>
    <w:rsid w:val="00111227"/>
    <w:rsid w:val="001125E1"/>
    <w:rsid w:val="00121224"/>
    <w:rsid w:val="00133ED5"/>
    <w:rsid w:val="00133F28"/>
    <w:rsid w:val="001420E9"/>
    <w:rsid w:val="0015343E"/>
    <w:rsid w:val="00161995"/>
    <w:rsid w:val="00174F55"/>
    <w:rsid w:val="001929EC"/>
    <w:rsid w:val="00193A15"/>
    <w:rsid w:val="00195B83"/>
    <w:rsid w:val="001A3FDE"/>
    <w:rsid w:val="001A5F7D"/>
    <w:rsid w:val="001B70FF"/>
    <w:rsid w:val="001C0411"/>
    <w:rsid w:val="001C1D4C"/>
    <w:rsid w:val="001D5EE8"/>
    <w:rsid w:val="001E132E"/>
    <w:rsid w:val="001F4D97"/>
    <w:rsid w:val="0020243E"/>
    <w:rsid w:val="002026B5"/>
    <w:rsid w:val="00212ADB"/>
    <w:rsid w:val="00222A47"/>
    <w:rsid w:val="002330BD"/>
    <w:rsid w:val="00241284"/>
    <w:rsid w:val="0024497F"/>
    <w:rsid w:val="0024624A"/>
    <w:rsid w:val="0025315B"/>
    <w:rsid w:val="00276AE8"/>
    <w:rsid w:val="0028583D"/>
    <w:rsid w:val="00286241"/>
    <w:rsid w:val="002A2BB2"/>
    <w:rsid w:val="002C2300"/>
    <w:rsid w:val="002C5918"/>
    <w:rsid w:val="002C64DD"/>
    <w:rsid w:val="002D221E"/>
    <w:rsid w:val="002D58BD"/>
    <w:rsid w:val="002D7408"/>
    <w:rsid w:val="002E2DAF"/>
    <w:rsid w:val="00313759"/>
    <w:rsid w:val="00315117"/>
    <w:rsid w:val="00326820"/>
    <w:rsid w:val="00341654"/>
    <w:rsid w:val="00351F62"/>
    <w:rsid w:val="003556F8"/>
    <w:rsid w:val="00356E22"/>
    <w:rsid w:val="00363859"/>
    <w:rsid w:val="00377733"/>
    <w:rsid w:val="0038495D"/>
    <w:rsid w:val="003856A4"/>
    <w:rsid w:val="00397FA6"/>
    <w:rsid w:val="003A2E3A"/>
    <w:rsid w:val="003A7190"/>
    <w:rsid w:val="003C18CB"/>
    <w:rsid w:val="003C25F1"/>
    <w:rsid w:val="003C3B5C"/>
    <w:rsid w:val="003C3B79"/>
    <w:rsid w:val="003C3E50"/>
    <w:rsid w:val="003C56BA"/>
    <w:rsid w:val="003C7494"/>
    <w:rsid w:val="003D0BE6"/>
    <w:rsid w:val="003D7E2E"/>
    <w:rsid w:val="003E2250"/>
    <w:rsid w:val="003E616A"/>
    <w:rsid w:val="003F086F"/>
    <w:rsid w:val="003F54DF"/>
    <w:rsid w:val="003F6323"/>
    <w:rsid w:val="004028B3"/>
    <w:rsid w:val="00405CF5"/>
    <w:rsid w:val="00411CA6"/>
    <w:rsid w:val="004238C0"/>
    <w:rsid w:val="0043079D"/>
    <w:rsid w:val="00446B63"/>
    <w:rsid w:val="00452921"/>
    <w:rsid w:val="00452E34"/>
    <w:rsid w:val="00455CE1"/>
    <w:rsid w:val="00464746"/>
    <w:rsid w:val="004656FD"/>
    <w:rsid w:val="00467821"/>
    <w:rsid w:val="00467A19"/>
    <w:rsid w:val="00472B6F"/>
    <w:rsid w:val="004756D7"/>
    <w:rsid w:val="0048089C"/>
    <w:rsid w:val="00491132"/>
    <w:rsid w:val="004929A9"/>
    <w:rsid w:val="004A27C2"/>
    <w:rsid w:val="004B31DA"/>
    <w:rsid w:val="004D718F"/>
    <w:rsid w:val="004E1DA8"/>
    <w:rsid w:val="004E5F60"/>
    <w:rsid w:val="004F440F"/>
    <w:rsid w:val="004F7449"/>
    <w:rsid w:val="004F7686"/>
    <w:rsid w:val="00506964"/>
    <w:rsid w:val="00512E10"/>
    <w:rsid w:val="0051581F"/>
    <w:rsid w:val="00533680"/>
    <w:rsid w:val="005472F9"/>
    <w:rsid w:val="00547511"/>
    <w:rsid w:val="00552E6F"/>
    <w:rsid w:val="00557547"/>
    <w:rsid w:val="0056106B"/>
    <w:rsid w:val="005646D5"/>
    <w:rsid w:val="00572D6C"/>
    <w:rsid w:val="00573E41"/>
    <w:rsid w:val="005857A2"/>
    <w:rsid w:val="00590B04"/>
    <w:rsid w:val="00592FA7"/>
    <w:rsid w:val="00593256"/>
    <w:rsid w:val="00596141"/>
    <w:rsid w:val="00597049"/>
    <w:rsid w:val="005A25C1"/>
    <w:rsid w:val="005B38C6"/>
    <w:rsid w:val="005B3F6B"/>
    <w:rsid w:val="005B55BB"/>
    <w:rsid w:val="005D14BE"/>
    <w:rsid w:val="005D1D33"/>
    <w:rsid w:val="005D722A"/>
    <w:rsid w:val="005E4F15"/>
    <w:rsid w:val="005F0184"/>
    <w:rsid w:val="005F2BEB"/>
    <w:rsid w:val="005F3073"/>
    <w:rsid w:val="005F5D2A"/>
    <w:rsid w:val="005F63B9"/>
    <w:rsid w:val="0060227F"/>
    <w:rsid w:val="00627552"/>
    <w:rsid w:val="00645A31"/>
    <w:rsid w:val="0066294A"/>
    <w:rsid w:val="00666949"/>
    <w:rsid w:val="006744B4"/>
    <w:rsid w:val="00675155"/>
    <w:rsid w:val="006A2C65"/>
    <w:rsid w:val="006A7564"/>
    <w:rsid w:val="006B2466"/>
    <w:rsid w:val="006C572A"/>
    <w:rsid w:val="006D16C6"/>
    <w:rsid w:val="006D4B71"/>
    <w:rsid w:val="006E08FE"/>
    <w:rsid w:val="006F4E29"/>
    <w:rsid w:val="006F7888"/>
    <w:rsid w:val="00701FF0"/>
    <w:rsid w:val="00703BEA"/>
    <w:rsid w:val="00720C53"/>
    <w:rsid w:val="007231AC"/>
    <w:rsid w:val="00737280"/>
    <w:rsid w:val="00737ECC"/>
    <w:rsid w:val="00742400"/>
    <w:rsid w:val="0075121E"/>
    <w:rsid w:val="0075506F"/>
    <w:rsid w:val="00761214"/>
    <w:rsid w:val="00762DDF"/>
    <w:rsid w:val="00762EDC"/>
    <w:rsid w:val="00762F57"/>
    <w:rsid w:val="00763413"/>
    <w:rsid w:val="007716D8"/>
    <w:rsid w:val="007834FD"/>
    <w:rsid w:val="007876DE"/>
    <w:rsid w:val="0079329E"/>
    <w:rsid w:val="00795710"/>
    <w:rsid w:val="00797FD9"/>
    <w:rsid w:val="007A1D92"/>
    <w:rsid w:val="007A349B"/>
    <w:rsid w:val="007A683E"/>
    <w:rsid w:val="007A6ECF"/>
    <w:rsid w:val="007C01D2"/>
    <w:rsid w:val="007C29EC"/>
    <w:rsid w:val="007D045D"/>
    <w:rsid w:val="007E0B02"/>
    <w:rsid w:val="007E40CC"/>
    <w:rsid w:val="007F4AC6"/>
    <w:rsid w:val="007F6003"/>
    <w:rsid w:val="008072BA"/>
    <w:rsid w:val="008219C5"/>
    <w:rsid w:val="0083054E"/>
    <w:rsid w:val="00830A20"/>
    <w:rsid w:val="00834986"/>
    <w:rsid w:val="00834BB5"/>
    <w:rsid w:val="008368C5"/>
    <w:rsid w:val="00846B9B"/>
    <w:rsid w:val="00872B03"/>
    <w:rsid w:val="00876579"/>
    <w:rsid w:val="00877646"/>
    <w:rsid w:val="008806FF"/>
    <w:rsid w:val="0088378D"/>
    <w:rsid w:val="00895610"/>
    <w:rsid w:val="008979D1"/>
    <w:rsid w:val="008B31A3"/>
    <w:rsid w:val="008B36B2"/>
    <w:rsid w:val="008B6AA8"/>
    <w:rsid w:val="008C1A14"/>
    <w:rsid w:val="008C5155"/>
    <w:rsid w:val="008D2401"/>
    <w:rsid w:val="008D2FA2"/>
    <w:rsid w:val="008D6DA0"/>
    <w:rsid w:val="008E3EF3"/>
    <w:rsid w:val="00905748"/>
    <w:rsid w:val="00917136"/>
    <w:rsid w:val="009171D6"/>
    <w:rsid w:val="009211CB"/>
    <w:rsid w:val="0092270A"/>
    <w:rsid w:val="009301CE"/>
    <w:rsid w:val="00945F07"/>
    <w:rsid w:val="00947A52"/>
    <w:rsid w:val="00952DF4"/>
    <w:rsid w:val="00971CE8"/>
    <w:rsid w:val="00971EF7"/>
    <w:rsid w:val="00983F6C"/>
    <w:rsid w:val="0098541F"/>
    <w:rsid w:val="0099286A"/>
    <w:rsid w:val="00995D50"/>
    <w:rsid w:val="009A2EAE"/>
    <w:rsid w:val="009A3746"/>
    <w:rsid w:val="009A717B"/>
    <w:rsid w:val="009C1BFE"/>
    <w:rsid w:val="009C3D9D"/>
    <w:rsid w:val="009C610B"/>
    <w:rsid w:val="009D12E5"/>
    <w:rsid w:val="009D3A2D"/>
    <w:rsid w:val="009E0227"/>
    <w:rsid w:val="009E0B1A"/>
    <w:rsid w:val="009E4DB0"/>
    <w:rsid w:val="00A04C8E"/>
    <w:rsid w:val="00A11943"/>
    <w:rsid w:val="00A24C7D"/>
    <w:rsid w:val="00A27A22"/>
    <w:rsid w:val="00A4065D"/>
    <w:rsid w:val="00A467DA"/>
    <w:rsid w:val="00A509B9"/>
    <w:rsid w:val="00A54120"/>
    <w:rsid w:val="00A63DBD"/>
    <w:rsid w:val="00A70FB8"/>
    <w:rsid w:val="00A734B0"/>
    <w:rsid w:val="00A77A46"/>
    <w:rsid w:val="00A81D06"/>
    <w:rsid w:val="00A87BD2"/>
    <w:rsid w:val="00AA69A8"/>
    <w:rsid w:val="00AD16F2"/>
    <w:rsid w:val="00AD574B"/>
    <w:rsid w:val="00AE0608"/>
    <w:rsid w:val="00AE1CDA"/>
    <w:rsid w:val="00AE4248"/>
    <w:rsid w:val="00AE571A"/>
    <w:rsid w:val="00AF01CE"/>
    <w:rsid w:val="00AF5965"/>
    <w:rsid w:val="00B0320D"/>
    <w:rsid w:val="00B047CF"/>
    <w:rsid w:val="00B1591D"/>
    <w:rsid w:val="00B173AF"/>
    <w:rsid w:val="00B17AC1"/>
    <w:rsid w:val="00B17F2C"/>
    <w:rsid w:val="00B24D40"/>
    <w:rsid w:val="00B271CC"/>
    <w:rsid w:val="00B32E95"/>
    <w:rsid w:val="00B36E51"/>
    <w:rsid w:val="00B47FAF"/>
    <w:rsid w:val="00B53A60"/>
    <w:rsid w:val="00B54ADF"/>
    <w:rsid w:val="00B558D5"/>
    <w:rsid w:val="00B5623B"/>
    <w:rsid w:val="00B60837"/>
    <w:rsid w:val="00B6255E"/>
    <w:rsid w:val="00B72344"/>
    <w:rsid w:val="00B73340"/>
    <w:rsid w:val="00B7475B"/>
    <w:rsid w:val="00B75191"/>
    <w:rsid w:val="00B752F1"/>
    <w:rsid w:val="00B80C16"/>
    <w:rsid w:val="00B97C2D"/>
    <w:rsid w:val="00BA25B1"/>
    <w:rsid w:val="00BA2B2B"/>
    <w:rsid w:val="00BC331F"/>
    <w:rsid w:val="00BC7035"/>
    <w:rsid w:val="00BD255B"/>
    <w:rsid w:val="00BF08FC"/>
    <w:rsid w:val="00C033C4"/>
    <w:rsid w:val="00C06D62"/>
    <w:rsid w:val="00C12913"/>
    <w:rsid w:val="00C12BE0"/>
    <w:rsid w:val="00C153C2"/>
    <w:rsid w:val="00C209E9"/>
    <w:rsid w:val="00C22AB9"/>
    <w:rsid w:val="00C25070"/>
    <w:rsid w:val="00C36C20"/>
    <w:rsid w:val="00C526AE"/>
    <w:rsid w:val="00C52ABF"/>
    <w:rsid w:val="00C54EB7"/>
    <w:rsid w:val="00C56E34"/>
    <w:rsid w:val="00C66AFF"/>
    <w:rsid w:val="00C71FE1"/>
    <w:rsid w:val="00C90678"/>
    <w:rsid w:val="00C964BF"/>
    <w:rsid w:val="00CB5B4E"/>
    <w:rsid w:val="00CB7415"/>
    <w:rsid w:val="00CC15EC"/>
    <w:rsid w:val="00CC22FD"/>
    <w:rsid w:val="00CC240D"/>
    <w:rsid w:val="00CC3CF0"/>
    <w:rsid w:val="00CC7F16"/>
    <w:rsid w:val="00CE0A95"/>
    <w:rsid w:val="00CE11E7"/>
    <w:rsid w:val="00CF1B0E"/>
    <w:rsid w:val="00CF4027"/>
    <w:rsid w:val="00CF4742"/>
    <w:rsid w:val="00D043DF"/>
    <w:rsid w:val="00D13B9F"/>
    <w:rsid w:val="00D164EE"/>
    <w:rsid w:val="00D25DF5"/>
    <w:rsid w:val="00D27D83"/>
    <w:rsid w:val="00D400C1"/>
    <w:rsid w:val="00D43625"/>
    <w:rsid w:val="00D4574B"/>
    <w:rsid w:val="00D53AE0"/>
    <w:rsid w:val="00D66588"/>
    <w:rsid w:val="00D76354"/>
    <w:rsid w:val="00D77496"/>
    <w:rsid w:val="00D8454A"/>
    <w:rsid w:val="00D86728"/>
    <w:rsid w:val="00DA4CBF"/>
    <w:rsid w:val="00DA6492"/>
    <w:rsid w:val="00DB730D"/>
    <w:rsid w:val="00DD0EA8"/>
    <w:rsid w:val="00DD14FA"/>
    <w:rsid w:val="00DD25C3"/>
    <w:rsid w:val="00DD371D"/>
    <w:rsid w:val="00DD70D9"/>
    <w:rsid w:val="00DE36E7"/>
    <w:rsid w:val="00DE3F49"/>
    <w:rsid w:val="00DE4B11"/>
    <w:rsid w:val="00DE4F40"/>
    <w:rsid w:val="00DE7344"/>
    <w:rsid w:val="00DE7D1A"/>
    <w:rsid w:val="00DF72B6"/>
    <w:rsid w:val="00DF7446"/>
    <w:rsid w:val="00E04BC6"/>
    <w:rsid w:val="00E05A45"/>
    <w:rsid w:val="00E10F16"/>
    <w:rsid w:val="00E116E8"/>
    <w:rsid w:val="00E11CCA"/>
    <w:rsid w:val="00E276DA"/>
    <w:rsid w:val="00E33432"/>
    <w:rsid w:val="00E4196F"/>
    <w:rsid w:val="00E56A6A"/>
    <w:rsid w:val="00E728DB"/>
    <w:rsid w:val="00E803F1"/>
    <w:rsid w:val="00EA59F2"/>
    <w:rsid w:val="00EB0D4F"/>
    <w:rsid w:val="00EE4989"/>
    <w:rsid w:val="00F06D17"/>
    <w:rsid w:val="00F17AED"/>
    <w:rsid w:val="00F22052"/>
    <w:rsid w:val="00F257D4"/>
    <w:rsid w:val="00F34364"/>
    <w:rsid w:val="00F36E47"/>
    <w:rsid w:val="00F43B15"/>
    <w:rsid w:val="00F43BC9"/>
    <w:rsid w:val="00F74AA1"/>
    <w:rsid w:val="00F84583"/>
    <w:rsid w:val="00F854E2"/>
    <w:rsid w:val="00F87CB3"/>
    <w:rsid w:val="00F934A3"/>
    <w:rsid w:val="00F93EA1"/>
    <w:rsid w:val="00FA23B6"/>
    <w:rsid w:val="00FA3B50"/>
    <w:rsid w:val="00FB1E85"/>
    <w:rsid w:val="00FB6702"/>
    <w:rsid w:val="00FC0302"/>
    <w:rsid w:val="00FD23F2"/>
    <w:rsid w:val="00FD4C27"/>
    <w:rsid w:val="00FE7D18"/>
    <w:rsid w:val="00FF3A26"/>
    <w:rsid w:val="00FF6187"/>
    <w:rsid w:val="02554C8A"/>
    <w:rsid w:val="02893147"/>
    <w:rsid w:val="04970086"/>
    <w:rsid w:val="070166D0"/>
    <w:rsid w:val="097230D1"/>
    <w:rsid w:val="0A7C5894"/>
    <w:rsid w:val="0AAB0D25"/>
    <w:rsid w:val="0ABA4FDD"/>
    <w:rsid w:val="0DE723FE"/>
    <w:rsid w:val="0EBE723E"/>
    <w:rsid w:val="10013089"/>
    <w:rsid w:val="112F1312"/>
    <w:rsid w:val="17D441CC"/>
    <w:rsid w:val="17EA6DD2"/>
    <w:rsid w:val="1C146FDB"/>
    <w:rsid w:val="1CB47071"/>
    <w:rsid w:val="1CB84182"/>
    <w:rsid w:val="1EED066D"/>
    <w:rsid w:val="1FF50CE3"/>
    <w:rsid w:val="22C83687"/>
    <w:rsid w:val="24987C44"/>
    <w:rsid w:val="26BA6329"/>
    <w:rsid w:val="26BF4552"/>
    <w:rsid w:val="27DE5518"/>
    <w:rsid w:val="28DE4694"/>
    <w:rsid w:val="29655419"/>
    <w:rsid w:val="2AD93A82"/>
    <w:rsid w:val="2B894861"/>
    <w:rsid w:val="2B967E0E"/>
    <w:rsid w:val="2DED75E5"/>
    <w:rsid w:val="2E0627FC"/>
    <w:rsid w:val="2E294A51"/>
    <w:rsid w:val="2F062E85"/>
    <w:rsid w:val="30861BF8"/>
    <w:rsid w:val="309E1211"/>
    <w:rsid w:val="33881593"/>
    <w:rsid w:val="33A96393"/>
    <w:rsid w:val="344738ED"/>
    <w:rsid w:val="35992C6B"/>
    <w:rsid w:val="382F1EEF"/>
    <w:rsid w:val="38A13CFA"/>
    <w:rsid w:val="391D68E1"/>
    <w:rsid w:val="3AB810D9"/>
    <w:rsid w:val="3ADF2CDD"/>
    <w:rsid w:val="3B66653B"/>
    <w:rsid w:val="3BF86017"/>
    <w:rsid w:val="3DA66078"/>
    <w:rsid w:val="3E407D4C"/>
    <w:rsid w:val="3EC60589"/>
    <w:rsid w:val="45743C48"/>
    <w:rsid w:val="46500C17"/>
    <w:rsid w:val="4A2E7856"/>
    <w:rsid w:val="4AC8657C"/>
    <w:rsid w:val="4AD50D25"/>
    <w:rsid w:val="4CEE17CC"/>
    <w:rsid w:val="4DCF7842"/>
    <w:rsid w:val="4F556244"/>
    <w:rsid w:val="58C0616F"/>
    <w:rsid w:val="58FB267E"/>
    <w:rsid w:val="5A77785C"/>
    <w:rsid w:val="5AF30A86"/>
    <w:rsid w:val="5B6C1269"/>
    <w:rsid w:val="5E0459B9"/>
    <w:rsid w:val="5E24766C"/>
    <w:rsid w:val="5E327EC2"/>
    <w:rsid w:val="5EA244D9"/>
    <w:rsid w:val="614B34AF"/>
    <w:rsid w:val="64D704D8"/>
    <w:rsid w:val="6577229B"/>
    <w:rsid w:val="678E6F65"/>
    <w:rsid w:val="67F562E4"/>
    <w:rsid w:val="68742FAB"/>
    <w:rsid w:val="695712E8"/>
    <w:rsid w:val="6A5D6105"/>
    <w:rsid w:val="6DAD3873"/>
    <w:rsid w:val="6DFE2812"/>
    <w:rsid w:val="6F1F26C1"/>
    <w:rsid w:val="70E56BD3"/>
    <w:rsid w:val="730B06D0"/>
    <w:rsid w:val="7396423D"/>
    <w:rsid w:val="76CD00C7"/>
    <w:rsid w:val="77AC22EA"/>
    <w:rsid w:val="78C41D6D"/>
    <w:rsid w:val="796C4F5F"/>
    <w:rsid w:val="7AAF1E96"/>
    <w:rsid w:val="7B3C28D3"/>
    <w:rsid w:val="7BA95D99"/>
    <w:rsid w:val="7CF47460"/>
    <w:rsid w:val="7D541AD7"/>
    <w:rsid w:val="7D8C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DF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</dc:creator>
  <cp:lastModifiedBy>1317</cp:lastModifiedBy>
  <cp:revision>248</cp:revision>
  <cp:lastPrinted>2020-10-13T03:45:00Z</cp:lastPrinted>
  <dcterms:created xsi:type="dcterms:W3CDTF">2017-09-11T01:17:00Z</dcterms:created>
  <dcterms:modified xsi:type="dcterms:W3CDTF">2020-10-13T07:13:00Z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